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D2" w:rsidRDefault="00442AD2" w:rsidP="00442AD2">
      <w:pPr>
        <w:rPr>
          <w:rFonts w:ascii="Times New Roman" w:hAnsi="Times New Roman" w:cs="Times New Roman"/>
        </w:rPr>
      </w:pPr>
    </w:p>
    <w:p w:rsidR="00442AD2" w:rsidRPr="00442AD2" w:rsidRDefault="00267EE8" w:rsidP="00442AD2">
      <w:pPr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267EE8">
        <w:rPr>
          <w:rFonts w:ascii="Times New Roman" w:hAnsi="Times New Roman" w:cs="Times New Roman"/>
        </w:rPr>
        <w:pict>
          <v:group id="_x0000_s1034" style="position:absolute;left:0;text-align:left;margin-left:204pt;margin-top:-5.5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414;top:851;width:2757;height:3362">
              <v:imagedata r:id="rId6" o:title=""/>
            </v:shape>
            <v:group id="_x0000_s1036" style="position:absolute;left:2411;top:851;width:2760;height:4140" coordorigin="611,656" coordsize="3365,5774">
              <v:line id="_x0000_s1037" style="position:absolute;flip:y" from="611,671" to="611,5171" strokeweight="1.75pt"/>
              <v:line id="_x0000_s1038" style="position:absolute" from="611,671" to="3971,671" strokeweight="1.75pt"/>
              <v:line id="_x0000_s1039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40" type="#_x0000_t87" style="position:absolute;left:1666;top:4120;width:1260;height:3360;rotation:270" adj="1672,10279" strokeweight="1.5pt"/>
            </v:group>
            <v:shape id="_x0000_s1041" type="#_x0000_t75" style="position:absolute;left:2651;top:4091;width:2400;height:392">
              <v:imagedata r:id="rId7" o:title="" gain="69719f"/>
            </v:shape>
          </v:group>
        </w:pict>
      </w:r>
    </w:p>
    <w:p w:rsidR="00442AD2" w:rsidRPr="00442AD2" w:rsidRDefault="00442AD2" w:rsidP="00442AD2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42AD2" w:rsidRPr="00442AD2" w:rsidRDefault="00442AD2" w:rsidP="00442AD2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442AD2" w:rsidRPr="00442AD2" w:rsidRDefault="00442AD2" w:rsidP="00442AD2">
      <w:pPr>
        <w:tabs>
          <w:tab w:val="left" w:pos="-284"/>
        </w:tabs>
        <w:ind w:left="-284" w:firstLine="28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42AD2">
        <w:rPr>
          <w:rFonts w:ascii="Times New Roman" w:hAnsi="Times New Roman" w:cs="Times New Roman"/>
          <w:b/>
          <w:bCs/>
          <w:caps/>
          <w:sz w:val="28"/>
          <w:szCs w:val="28"/>
        </w:rPr>
        <w:t>администрация лежневского муниципального района Ивановской области</w:t>
      </w:r>
    </w:p>
    <w:p w:rsidR="00442AD2" w:rsidRPr="00442AD2" w:rsidRDefault="00442AD2" w:rsidP="00442A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AD2" w:rsidRPr="00442AD2" w:rsidRDefault="00442AD2" w:rsidP="00442AD2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42AD2">
        <w:rPr>
          <w:rFonts w:ascii="Times New Roman" w:hAnsi="Times New Roman" w:cs="Times New Roman"/>
          <w:b/>
          <w:bCs/>
          <w:caps/>
          <w:sz w:val="28"/>
          <w:szCs w:val="28"/>
        </w:rPr>
        <w:t>Распоряжение</w:t>
      </w:r>
    </w:p>
    <w:p w:rsidR="00442AD2" w:rsidRPr="00442AD2" w:rsidRDefault="00442AD2" w:rsidP="00442A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2AD2" w:rsidRPr="00442AD2" w:rsidRDefault="002C4F31" w:rsidP="00442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11.08.2015г.        </w:t>
      </w:r>
      <w:r w:rsidR="00442AD2" w:rsidRPr="00442AD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42AD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42AD2" w:rsidRPr="00442AD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42AD2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312</w:t>
      </w:r>
    </w:p>
    <w:p w:rsidR="00442AD2" w:rsidRPr="00442AD2" w:rsidRDefault="00442AD2" w:rsidP="00442AD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2AD2" w:rsidRPr="00442AD2" w:rsidRDefault="00442AD2" w:rsidP="00442AD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2AD2" w:rsidRPr="00442AD2" w:rsidRDefault="00442AD2" w:rsidP="00442AD2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Распоряжение Администрации Лежневского муниципального района Ивановской области от 21.07.2014г. №458 «</w:t>
      </w:r>
      <w:r w:rsidRPr="00442AD2">
        <w:rPr>
          <w:rFonts w:ascii="Times New Roman" w:hAnsi="Times New Roman" w:cs="Times New Roman"/>
          <w:sz w:val="28"/>
          <w:szCs w:val="28"/>
        </w:rPr>
        <w:t>Об утверждении перечня должностных лиц Администрации Лежневского муниципального района, уполномоченных составлять протоколы об административных правонарушениях на территории Лежневского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42AD2" w:rsidRPr="00442AD2" w:rsidRDefault="00442AD2" w:rsidP="00442AD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2AD2" w:rsidRPr="00442AD2" w:rsidRDefault="00442AD2" w:rsidP="00442AD2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2AD2" w:rsidRPr="00442AD2" w:rsidRDefault="00442AD2" w:rsidP="00442AD2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нормативно правового акта в соответствие с действующим законодат</w:t>
      </w:r>
      <w:r w:rsidR="00647DC5">
        <w:rPr>
          <w:rFonts w:ascii="Times New Roman" w:hAnsi="Times New Roman" w:cs="Times New Roman"/>
          <w:sz w:val="28"/>
          <w:szCs w:val="28"/>
        </w:rPr>
        <w:t>ельством</w:t>
      </w:r>
      <w:r w:rsidRPr="00442AD2">
        <w:rPr>
          <w:rFonts w:ascii="Times New Roman" w:hAnsi="Times New Roman" w:cs="Times New Roman"/>
          <w:sz w:val="28"/>
          <w:szCs w:val="28"/>
        </w:rPr>
        <w:t>:</w:t>
      </w:r>
    </w:p>
    <w:p w:rsidR="00442AD2" w:rsidRPr="00442AD2" w:rsidRDefault="00442AD2" w:rsidP="00442AD2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B25A2" w:rsidRDefault="00442AD2" w:rsidP="009B25A2">
      <w:pPr>
        <w:pStyle w:val="ConsPlusTitle"/>
        <w:widowControl/>
        <w:numPr>
          <w:ilvl w:val="0"/>
          <w:numId w:val="1"/>
        </w:numPr>
        <w:ind w:left="0" w:firstLine="4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442AD2">
        <w:rPr>
          <w:rFonts w:ascii="Times New Roman" w:hAnsi="Times New Roman" w:cs="Times New Roman"/>
          <w:b w:val="0"/>
          <w:sz w:val="28"/>
          <w:szCs w:val="28"/>
        </w:rPr>
        <w:t>Внести в Распоряжение Администрации Лежневского муниципального района Ивановской области от 21.07.2014г. №458 «Об утверждении перечня должностных лиц Администрации Лежневского муниципального района, уполномоченных составлять протоколы об административных правонарушениях на территории Лежневского муниципального района»</w:t>
      </w:r>
      <w:r w:rsidR="008D0239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</w:t>
      </w:r>
      <w:r w:rsidR="009B25A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47DC5" w:rsidRDefault="00647DC5" w:rsidP="00647DC5">
      <w:pPr>
        <w:pStyle w:val="ConsPlusTitle"/>
        <w:widowControl/>
        <w:ind w:left="4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Пункт 1 изложить в новой редакции:</w:t>
      </w:r>
    </w:p>
    <w:p w:rsidR="00647DC5" w:rsidRPr="00442AD2" w:rsidRDefault="00647DC5" w:rsidP="00647DC5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42A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42AD2">
        <w:rPr>
          <w:rFonts w:ascii="Times New Roman" w:hAnsi="Times New Roman" w:cs="Times New Roman"/>
          <w:sz w:val="28"/>
          <w:szCs w:val="28"/>
        </w:rPr>
        <w:t>Утвердить следующий перечень должностных лиц Администрации Лежневского муниципального района Ивановской области, уполномоченных составлять протоколы об административных правонарушениях на территории Лежневского муниципального района Ивановской области преду</w:t>
      </w:r>
      <w:r>
        <w:rPr>
          <w:rFonts w:ascii="Times New Roman" w:hAnsi="Times New Roman" w:cs="Times New Roman"/>
          <w:sz w:val="28"/>
          <w:szCs w:val="28"/>
        </w:rPr>
        <w:t>смотренных статьями 2.1,</w:t>
      </w:r>
      <w:r w:rsidR="00C72B68">
        <w:rPr>
          <w:rFonts w:ascii="Times New Roman" w:hAnsi="Times New Roman" w:cs="Times New Roman"/>
          <w:sz w:val="28"/>
          <w:szCs w:val="28"/>
        </w:rPr>
        <w:t xml:space="preserve"> 4.6, 4.7,</w:t>
      </w:r>
      <w:r>
        <w:rPr>
          <w:rFonts w:ascii="Times New Roman" w:hAnsi="Times New Roman" w:cs="Times New Roman"/>
          <w:sz w:val="28"/>
          <w:szCs w:val="28"/>
        </w:rPr>
        <w:t xml:space="preserve"> 6.1, 6.3, 6.4, 6.6-6.7, частью 2 статьи 6.10, статьями  6.13, 6.14 </w:t>
      </w:r>
      <w:r w:rsidRPr="00442AD2">
        <w:rPr>
          <w:rFonts w:ascii="Times New Roman" w:hAnsi="Times New Roman" w:cs="Times New Roman"/>
          <w:sz w:val="28"/>
          <w:szCs w:val="28"/>
        </w:rPr>
        <w:t xml:space="preserve">Закона Ивановской области от 24.08.2008 № 11-ОЗ « Об административных правонарушениях в Ивановской области»: </w:t>
      </w:r>
      <w:proofErr w:type="gramEnd"/>
    </w:p>
    <w:p w:rsidR="00647DC5" w:rsidRPr="00442AD2" w:rsidRDefault="00647DC5" w:rsidP="00647DC5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Шлыкова Елена Викторовна</w:t>
      </w:r>
      <w:r w:rsidRPr="00442AD2">
        <w:rPr>
          <w:rFonts w:ascii="Times New Roman" w:hAnsi="Times New Roman" w:cs="Times New Roman"/>
          <w:sz w:val="28"/>
          <w:szCs w:val="28"/>
        </w:rPr>
        <w:t xml:space="preserve"> – начальник отдела муниципального контроля и информатизации Администрации Лежневского муниципального района – главный муниципальный инспектор;</w:t>
      </w:r>
    </w:p>
    <w:p w:rsidR="00647DC5" w:rsidRPr="00442AD2" w:rsidRDefault="00647DC5" w:rsidP="00647DC5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Котельникова Светлана Александровна</w:t>
      </w:r>
      <w:r w:rsidRPr="00442AD2">
        <w:rPr>
          <w:rFonts w:ascii="Times New Roman" w:hAnsi="Times New Roman" w:cs="Times New Roman"/>
          <w:sz w:val="28"/>
          <w:szCs w:val="28"/>
        </w:rPr>
        <w:t xml:space="preserve"> – ведущий специалист отдела муниципального контроля и информатизации Администрации Лежневского муниципального района – муниципальный инспектор;</w:t>
      </w:r>
    </w:p>
    <w:p w:rsidR="00647DC5" w:rsidRPr="008D0239" w:rsidRDefault="00647DC5" w:rsidP="008D023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Матвеева Анастасия Николаевна</w:t>
      </w:r>
      <w:r w:rsidRPr="00442AD2">
        <w:rPr>
          <w:rFonts w:ascii="Times New Roman" w:hAnsi="Times New Roman" w:cs="Times New Roman"/>
          <w:sz w:val="28"/>
          <w:szCs w:val="28"/>
        </w:rPr>
        <w:t xml:space="preserve"> – ведущий специалист отдела муниципального контроля и информатизации Администрации Лежневского муниципального района – муниципальный инспектор</w:t>
      </w:r>
      <w:proofErr w:type="gramStart"/>
      <w:r w:rsidRPr="00442AD2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B25A2" w:rsidRDefault="009B25A2" w:rsidP="009B25A2">
      <w:pPr>
        <w:pStyle w:val="ConsPlusTitle"/>
        <w:widowControl/>
        <w:numPr>
          <w:ilvl w:val="0"/>
          <w:numId w:val="1"/>
        </w:numPr>
        <w:ind w:left="0" w:firstLine="420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B25A2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9B25A2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распор</w:t>
      </w:r>
      <w:r w:rsidR="00647DC5">
        <w:rPr>
          <w:rFonts w:ascii="Times New Roman" w:hAnsi="Times New Roman" w:cs="Times New Roman"/>
          <w:b w:val="0"/>
          <w:sz w:val="28"/>
          <w:szCs w:val="28"/>
        </w:rPr>
        <w:t xml:space="preserve">яжения возложить </w:t>
      </w:r>
      <w:r w:rsidRPr="009B25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0239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Pr="009B25A2">
        <w:rPr>
          <w:rFonts w:ascii="Times New Roman" w:hAnsi="Times New Roman" w:cs="Times New Roman"/>
          <w:b w:val="0"/>
          <w:sz w:val="28"/>
          <w:szCs w:val="28"/>
        </w:rPr>
        <w:t>заместителя Главы Администрации Лежневского муниципального района П.Н.Колесникова</w:t>
      </w:r>
      <w:r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9B25A2" w:rsidRPr="00442AD2" w:rsidRDefault="009B25A2" w:rsidP="009B25A2">
      <w:pPr>
        <w:pStyle w:val="ConsPlusNormal"/>
        <w:widowControl/>
        <w:numPr>
          <w:ilvl w:val="0"/>
          <w:numId w:val="1"/>
        </w:numPr>
        <w:tabs>
          <w:tab w:val="left" w:pos="851"/>
        </w:tabs>
        <w:ind w:left="0" w:firstLine="4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42AD2">
        <w:rPr>
          <w:rFonts w:ascii="Times New Roman" w:hAnsi="Times New Roman" w:cs="Times New Roman"/>
          <w:sz w:val="28"/>
          <w:szCs w:val="28"/>
        </w:rPr>
        <w:t>Опубликовать настоящее распоряжение в газете «Сельские вести»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Администрации;</w:t>
      </w:r>
    </w:p>
    <w:p w:rsidR="009B25A2" w:rsidRPr="009B25A2" w:rsidRDefault="009B25A2" w:rsidP="009B25A2">
      <w:pPr>
        <w:pStyle w:val="ConsPlusTitle"/>
        <w:widowControl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Настоящее распоряжение вступ</w:t>
      </w:r>
      <w:r w:rsidR="00647DC5">
        <w:rPr>
          <w:rFonts w:ascii="Times New Roman" w:hAnsi="Times New Roman" w:cs="Times New Roman"/>
          <w:b w:val="0"/>
          <w:sz w:val="28"/>
          <w:szCs w:val="28"/>
        </w:rPr>
        <w:t>ает в силу с момента подписания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42AD2" w:rsidRPr="00442AD2" w:rsidRDefault="00442AD2" w:rsidP="00442AD2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42AD2" w:rsidRDefault="00442AD2" w:rsidP="00442AD2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81625" w:rsidRDefault="00A81625" w:rsidP="00442AD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И.о. </w:t>
      </w:r>
      <w:r w:rsidR="00442AD2" w:rsidRPr="00442AD2">
        <w:rPr>
          <w:rFonts w:ascii="Times New Roman" w:hAnsi="Times New Roman" w:cs="Times New Roman"/>
          <w:b/>
          <w:sz w:val="28"/>
          <w:szCs w:val="28"/>
        </w:rPr>
        <w:t>Глав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442AD2" w:rsidRPr="00442AD2">
        <w:rPr>
          <w:rFonts w:ascii="Times New Roman" w:hAnsi="Times New Roman" w:cs="Times New Roman"/>
          <w:b/>
          <w:sz w:val="28"/>
          <w:szCs w:val="28"/>
        </w:rPr>
        <w:t>Лежневского</w:t>
      </w:r>
    </w:p>
    <w:p w:rsidR="00442AD2" w:rsidRPr="00442AD2" w:rsidRDefault="00442AD2" w:rsidP="00442AD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2AD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</w:t>
      </w:r>
      <w:r w:rsidR="00A81625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442AD2">
        <w:rPr>
          <w:rFonts w:ascii="Times New Roman" w:hAnsi="Times New Roman" w:cs="Times New Roman"/>
          <w:b/>
          <w:sz w:val="28"/>
          <w:szCs w:val="28"/>
        </w:rPr>
        <w:t xml:space="preserve">          О.С. Кузьмичева</w:t>
      </w:r>
    </w:p>
    <w:p w:rsidR="00442AD2" w:rsidRPr="00442AD2" w:rsidRDefault="00442AD2" w:rsidP="00442AD2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442AD2" w:rsidRPr="00442AD2" w:rsidRDefault="00442AD2" w:rsidP="00442AD2">
      <w:pPr>
        <w:rPr>
          <w:rFonts w:ascii="Times New Roman" w:hAnsi="Times New Roman" w:cs="Times New Roman"/>
        </w:rPr>
      </w:pPr>
    </w:p>
    <w:p w:rsidR="00442AD2" w:rsidRPr="00442AD2" w:rsidRDefault="00442AD2" w:rsidP="00442AD2">
      <w:pPr>
        <w:rPr>
          <w:rFonts w:ascii="Times New Roman" w:hAnsi="Times New Roman" w:cs="Times New Roman"/>
        </w:rPr>
      </w:pPr>
    </w:p>
    <w:sectPr w:rsidR="00442AD2" w:rsidRPr="00442AD2" w:rsidSect="00E5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76996"/>
    <w:multiLevelType w:val="multilevel"/>
    <w:tmpl w:val="9A620BD2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2AD2"/>
    <w:rsid w:val="00267EE8"/>
    <w:rsid w:val="002C4F31"/>
    <w:rsid w:val="00401F9A"/>
    <w:rsid w:val="00442AD2"/>
    <w:rsid w:val="00647DC5"/>
    <w:rsid w:val="006814BC"/>
    <w:rsid w:val="0080280D"/>
    <w:rsid w:val="008B0CF7"/>
    <w:rsid w:val="008D0239"/>
    <w:rsid w:val="008D7EA7"/>
    <w:rsid w:val="009B25A2"/>
    <w:rsid w:val="00A13F10"/>
    <w:rsid w:val="00A46648"/>
    <w:rsid w:val="00A81625"/>
    <w:rsid w:val="00C72B68"/>
    <w:rsid w:val="00DD0DE9"/>
    <w:rsid w:val="00E50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2A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442A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30488-44E8-4A95-A2EF-CF255D555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Admin</cp:lastModifiedBy>
  <cp:revision>14</cp:revision>
  <cp:lastPrinted>2015-08-21T10:08:00Z</cp:lastPrinted>
  <dcterms:created xsi:type="dcterms:W3CDTF">2015-07-07T11:09:00Z</dcterms:created>
  <dcterms:modified xsi:type="dcterms:W3CDTF">2015-09-02T05:43:00Z</dcterms:modified>
</cp:coreProperties>
</file>